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2544" w14:textId="77777777" w:rsidR="00134AA8" w:rsidRPr="0081610C" w:rsidRDefault="00000000">
      <w:pPr>
        <w:spacing w:before="320" w:after="80" w:line="360" w:lineRule="auto"/>
        <w:rPr>
          <w:color w:val="0B769F" w:themeColor="accent4" w:themeShade="BF"/>
        </w:rPr>
      </w:pPr>
      <w:r w:rsidRPr="0081610C">
        <w:rPr>
          <w:rFonts w:ascii="Arial" w:eastAsia="Arial" w:hAnsi="Arial" w:cs="Arial"/>
          <w:b/>
          <w:bCs/>
          <w:color w:val="0B769F" w:themeColor="accent4" w:themeShade="BF"/>
          <w:sz w:val="28"/>
          <w:szCs w:val="28"/>
        </w:rPr>
        <w:t>TÍTULO</w:t>
      </w:r>
    </w:p>
    <w:p w14:paraId="57F16656" w14:textId="77777777" w:rsidR="00134AA8" w:rsidRDefault="00000000">
      <w:pPr>
        <w:spacing w:before="60" w:after="120" w:line="360" w:lineRule="auto"/>
        <w:jc w:val="both"/>
      </w:pPr>
      <w:r>
        <w:rPr>
          <w:rFonts w:ascii="Arial" w:eastAsia="Arial" w:hAnsi="Arial" w:cs="Arial"/>
          <w:i/>
          <w:iCs/>
          <w:color w:val="666666"/>
        </w:rPr>
        <w:t>En español. Máximo 15 palabras, sin abreviaturas.</w:t>
      </w:r>
    </w:p>
    <w:p w14:paraId="62EFD9C4" w14:textId="77777777" w:rsidR="00134AA8" w:rsidRDefault="00134AA8">
      <w:pPr>
        <w:pBdr>
          <w:bottom w:val="single" w:sz="4" w:space="1" w:color="CCCCCC"/>
        </w:pBdr>
        <w:spacing w:before="200" w:after="200"/>
      </w:pPr>
    </w:p>
    <w:p w14:paraId="26821CF4" w14:textId="77777777" w:rsidR="00134AA8" w:rsidRPr="0081610C" w:rsidRDefault="00000000">
      <w:pPr>
        <w:spacing w:before="320" w:after="80" w:line="360" w:lineRule="auto"/>
        <w:rPr>
          <w:color w:val="0B769F" w:themeColor="accent4" w:themeShade="BF"/>
        </w:rPr>
      </w:pPr>
      <w:r w:rsidRPr="0081610C">
        <w:rPr>
          <w:rFonts w:ascii="Arial" w:eastAsia="Arial" w:hAnsi="Arial" w:cs="Arial"/>
          <w:b/>
          <w:bCs/>
          <w:color w:val="0B769F" w:themeColor="accent4" w:themeShade="BF"/>
          <w:sz w:val="28"/>
          <w:szCs w:val="28"/>
        </w:rPr>
        <w:t>RESUMEN</w:t>
      </w:r>
    </w:p>
    <w:p w14:paraId="689D93EE" w14:textId="77777777" w:rsidR="00134AA8" w:rsidRDefault="00000000">
      <w:pPr>
        <w:spacing w:before="60" w:after="120" w:line="360" w:lineRule="auto"/>
        <w:jc w:val="both"/>
      </w:pPr>
      <w:r>
        <w:rPr>
          <w:rFonts w:ascii="Arial" w:eastAsia="Arial" w:hAnsi="Arial" w:cs="Arial"/>
          <w:i/>
          <w:iCs/>
          <w:color w:val="666666"/>
        </w:rPr>
        <w:t>Entre 150 y 300 palabras. Estructura: introducción al tema, objetivo del trabajo, metodología empleada y conclusión más relevante. Sin citas ni referencias.</w:t>
      </w:r>
    </w:p>
    <w:p w14:paraId="004102C2" w14:textId="77777777" w:rsidR="00134AA8" w:rsidRPr="0081610C" w:rsidRDefault="00000000">
      <w:pPr>
        <w:spacing w:after="120" w:line="360" w:lineRule="auto"/>
        <w:jc w:val="both"/>
        <w:rPr>
          <w:lang w:val="en-GB"/>
        </w:rPr>
      </w:pPr>
      <w:r>
        <w:rPr>
          <w:rFonts w:ascii="Arial" w:eastAsia="Arial" w:hAnsi="Arial" w:cs="Arial"/>
          <w:color w:val="999999"/>
          <w:sz w:val="22"/>
          <w:szCs w:val="22"/>
        </w:rPr>
        <w:t xml:space="preserve">Lorem </w:t>
      </w:r>
      <w:proofErr w:type="spellStart"/>
      <w:r>
        <w:rPr>
          <w:rFonts w:ascii="Arial" w:eastAsia="Arial" w:hAnsi="Arial" w:cs="Arial"/>
          <w:color w:val="999999"/>
          <w:sz w:val="22"/>
          <w:szCs w:val="22"/>
        </w:rPr>
        <w:t>ipsum</w:t>
      </w:r>
      <w:proofErr w:type="spellEnd"/>
      <w:r>
        <w:rPr>
          <w:rFonts w:ascii="Arial" w:eastAsia="Arial" w:hAnsi="Arial" w:cs="Arial"/>
          <w:color w:val="999999"/>
          <w:sz w:val="22"/>
          <w:szCs w:val="22"/>
        </w:rPr>
        <w:t xml:space="preserve"> dolor </w:t>
      </w:r>
      <w:proofErr w:type="spellStart"/>
      <w:r>
        <w:rPr>
          <w:rFonts w:ascii="Arial" w:eastAsia="Arial" w:hAnsi="Arial" w:cs="Arial"/>
          <w:color w:val="999999"/>
          <w:sz w:val="22"/>
          <w:szCs w:val="22"/>
        </w:rPr>
        <w:t>sit</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amet</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consectetur</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adipiscing</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elit</w:t>
      </w:r>
      <w:proofErr w:type="spellEnd"/>
      <w:r>
        <w:rPr>
          <w:rFonts w:ascii="Arial" w:eastAsia="Arial" w:hAnsi="Arial" w:cs="Arial"/>
          <w:color w:val="999999"/>
          <w:sz w:val="22"/>
          <w:szCs w:val="22"/>
        </w:rPr>
        <w:t xml:space="preserve">, sed do </w:t>
      </w:r>
      <w:proofErr w:type="spellStart"/>
      <w:r>
        <w:rPr>
          <w:rFonts w:ascii="Arial" w:eastAsia="Arial" w:hAnsi="Arial" w:cs="Arial"/>
          <w:color w:val="999999"/>
          <w:sz w:val="22"/>
          <w:szCs w:val="22"/>
        </w:rPr>
        <w:t>eiusmod</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tempor</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incididunt</w:t>
      </w:r>
      <w:proofErr w:type="spellEnd"/>
      <w:r>
        <w:rPr>
          <w:rFonts w:ascii="Arial" w:eastAsia="Arial" w:hAnsi="Arial" w:cs="Arial"/>
          <w:color w:val="999999"/>
          <w:sz w:val="22"/>
          <w:szCs w:val="22"/>
        </w:rPr>
        <w:t xml:space="preserve"> ut labore et </w:t>
      </w:r>
      <w:proofErr w:type="spellStart"/>
      <w:r>
        <w:rPr>
          <w:rFonts w:ascii="Arial" w:eastAsia="Arial" w:hAnsi="Arial" w:cs="Arial"/>
          <w:color w:val="999999"/>
          <w:sz w:val="22"/>
          <w:szCs w:val="22"/>
        </w:rPr>
        <w:t>dolore</w:t>
      </w:r>
      <w:proofErr w:type="spellEnd"/>
      <w:r>
        <w:rPr>
          <w:rFonts w:ascii="Arial" w:eastAsia="Arial" w:hAnsi="Arial" w:cs="Arial"/>
          <w:color w:val="999999"/>
          <w:sz w:val="22"/>
          <w:szCs w:val="22"/>
        </w:rPr>
        <w:t xml:space="preserve"> magna </w:t>
      </w:r>
      <w:proofErr w:type="spellStart"/>
      <w:r>
        <w:rPr>
          <w:rFonts w:ascii="Arial" w:eastAsia="Arial" w:hAnsi="Arial" w:cs="Arial"/>
          <w:color w:val="999999"/>
          <w:sz w:val="22"/>
          <w:szCs w:val="22"/>
        </w:rPr>
        <w:t>aliqua</w:t>
      </w:r>
      <w:proofErr w:type="spellEnd"/>
      <w:r>
        <w:rPr>
          <w:rFonts w:ascii="Arial" w:eastAsia="Arial" w:hAnsi="Arial" w:cs="Arial"/>
          <w:color w:val="999999"/>
          <w:sz w:val="22"/>
          <w:szCs w:val="22"/>
        </w:rPr>
        <w:t xml:space="preserve">. Ut </w:t>
      </w:r>
      <w:proofErr w:type="spellStart"/>
      <w:r>
        <w:rPr>
          <w:rFonts w:ascii="Arial" w:eastAsia="Arial" w:hAnsi="Arial" w:cs="Arial"/>
          <w:color w:val="999999"/>
          <w:sz w:val="22"/>
          <w:szCs w:val="22"/>
        </w:rPr>
        <w:t>enim</w:t>
      </w:r>
      <w:proofErr w:type="spellEnd"/>
      <w:r>
        <w:rPr>
          <w:rFonts w:ascii="Arial" w:eastAsia="Arial" w:hAnsi="Arial" w:cs="Arial"/>
          <w:color w:val="999999"/>
          <w:sz w:val="22"/>
          <w:szCs w:val="22"/>
        </w:rPr>
        <w:t xml:space="preserve"> ad </w:t>
      </w:r>
      <w:proofErr w:type="spellStart"/>
      <w:r>
        <w:rPr>
          <w:rFonts w:ascii="Arial" w:eastAsia="Arial" w:hAnsi="Arial" w:cs="Arial"/>
          <w:color w:val="999999"/>
          <w:sz w:val="22"/>
          <w:szCs w:val="22"/>
        </w:rPr>
        <w:t>minim</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veniam</w:t>
      </w:r>
      <w:proofErr w:type="spellEnd"/>
      <w:r>
        <w:rPr>
          <w:rFonts w:ascii="Arial" w:eastAsia="Arial" w:hAnsi="Arial" w:cs="Arial"/>
          <w:color w:val="999999"/>
          <w:sz w:val="22"/>
          <w:szCs w:val="22"/>
        </w:rPr>
        <w:t xml:space="preserve">, quis </w:t>
      </w:r>
      <w:proofErr w:type="spellStart"/>
      <w:r>
        <w:rPr>
          <w:rFonts w:ascii="Arial" w:eastAsia="Arial" w:hAnsi="Arial" w:cs="Arial"/>
          <w:color w:val="999999"/>
          <w:sz w:val="22"/>
          <w:szCs w:val="22"/>
        </w:rPr>
        <w:t>nostrud</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exercitation</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ullamco</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laboris</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nisi</w:t>
      </w:r>
      <w:proofErr w:type="spellEnd"/>
      <w:r>
        <w:rPr>
          <w:rFonts w:ascii="Arial" w:eastAsia="Arial" w:hAnsi="Arial" w:cs="Arial"/>
          <w:color w:val="999999"/>
          <w:sz w:val="22"/>
          <w:szCs w:val="22"/>
        </w:rPr>
        <w:t xml:space="preserve"> ut </w:t>
      </w:r>
      <w:proofErr w:type="spellStart"/>
      <w:r>
        <w:rPr>
          <w:rFonts w:ascii="Arial" w:eastAsia="Arial" w:hAnsi="Arial" w:cs="Arial"/>
          <w:color w:val="999999"/>
          <w:sz w:val="22"/>
          <w:szCs w:val="22"/>
        </w:rPr>
        <w:t>aliquip</w:t>
      </w:r>
      <w:proofErr w:type="spellEnd"/>
      <w:r>
        <w:rPr>
          <w:rFonts w:ascii="Arial" w:eastAsia="Arial" w:hAnsi="Arial" w:cs="Arial"/>
          <w:color w:val="999999"/>
          <w:sz w:val="22"/>
          <w:szCs w:val="22"/>
        </w:rPr>
        <w:t xml:space="preserve"> ex </w:t>
      </w:r>
      <w:proofErr w:type="spellStart"/>
      <w:r>
        <w:rPr>
          <w:rFonts w:ascii="Arial" w:eastAsia="Arial" w:hAnsi="Arial" w:cs="Arial"/>
          <w:color w:val="999999"/>
          <w:sz w:val="22"/>
          <w:szCs w:val="22"/>
        </w:rPr>
        <w:t>ea</w:t>
      </w:r>
      <w:proofErr w:type="spellEnd"/>
      <w:r>
        <w:rPr>
          <w:rFonts w:ascii="Arial" w:eastAsia="Arial" w:hAnsi="Arial" w:cs="Arial"/>
          <w:color w:val="999999"/>
          <w:sz w:val="22"/>
          <w:szCs w:val="22"/>
        </w:rPr>
        <w:t xml:space="preserve"> commodo </w:t>
      </w:r>
      <w:proofErr w:type="spellStart"/>
      <w:r>
        <w:rPr>
          <w:rFonts w:ascii="Arial" w:eastAsia="Arial" w:hAnsi="Arial" w:cs="Arial"/>
          <w:color w:val="999999"/>
          <w:sz w:val="22"/>
          <w:szCs w:val="22"/>
        </w:rPr>
        <w:t>consequat</w:t>
      </w:r>
      <w:proofErr w:type="spellEnd"/>
      <w:r>
        <w:rPr>
          <w:rFonts w:ascii="Arial" w:eastAsia="Arial" w:hAnsi="Arial" w:cs="Arial"/>
          <w:color w:val="999999"/>
          <w:sz w:val="22"/>
          <w:szCs w:val="22"/>
        </w:rPr>
        <w:t xml:space="preserve">. Duis </w:t>
      </w:r>
      <w:proofErr w:type="spellStart"/>
      <w:r>
        <w:rPr>
          <w:rFonts w:ascii="Arial" w:eastAsia="Arial" w:hAnsi="Arial" w:cs="Arial"/>
          <w:color w:val="999999"/>
          <w:sz w:val="22"/>
          <w:szCs w:val="22"/>
        </w:rPr>
        <w:t>aute</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irure</w:t>
      </w:r>
      <w:proofErr w:type="spellEnd"/>
      <w:r>
        <w:rPr>
          <w:rFonts w:ascii="Arial" w:eastAsia="Arial" w:hAnsi="Arial" w:cs="Arial"/>
          <w:color w:val="999999"/>
          <w:sz w:val="22"/>
          <w:szCs w:val="22"/>
        </w:rPr>
        <w:t xml:space="preserve"> dolor in </w:t>
      </w:r>
      <w:proofErr w:type="spellStart"/>
      <w:r>
        <w:rPr>
          <w:rFonts w:ascii="Arial" w:eastAsia="Arial" w:hAnsi="Arial" w:cs="Arial"/>
          <w:color w:val="999999"/>
          <w:sz w:val="22"/>
          <w:szCs w:val="22"/>
        </w:rPr>
        <w:t>reprehenderit</w:t>
      </w:r>
      <w:proofErr w:type="spellEnd"/>
      <w:r>
        <w:rPr>
          <w:rFonts w:ascii="Arial" w:eastAsia="Arial" w:hAnsi="Arial" w:cs="Arial"/>
          <w:color w:val="999999"/>
          <w:sz w:val="22"/>
          <w:szCs w:val="22"/>
        </w:rPr>
        <w:t xml:space="preserve"> in </w:t>
      </w:r>
      <w:proofErr w:type="spellStart"/>
      <w:r>
        <w:rPr>
          <w:rFonts w:ascii="Arial" w:eastAsia="Arial" w:hAnsi="Arial" w:cs="Arial"/>
          <w:color w:val="999999"/>
          <w:sz w:val="22"/>
          <w:szCs w:val="22"/>
        </w:rPr>
        <w:t>voluptate</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velit</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esse</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cillum</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dolore</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eu</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fugiat</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nulla</w:t>
      </w:r>
      <w:proofErr w:type="spellEnd"/>
      <w:r>
        <w:rPr>
          <w:rFonts w:ascii="Arial" w:eastAsia="Arial" w:hAnsi="Arial" w:cs="Arial"/>
          <w:color w:val="999999"/>
          <w:sz w:val="22"/>
          <w:szCs w:val="22"/>
        </w:rPr>
        <w:t xml:space="preserve"> </w:t>
      </w:r>
      <w:proofErr w:type="spellStart"/>
      <w:r>
        <w:rPr>
          <w:rFonts w:ascii="Arial" w:eastAsia="Arial" w:hAnsi="Arial" w:cs="Arial"/>
          <w:color w:val="999999"/>
          <w:sz w:val="22"/>
          <w:szCs w:val="22"/>
        </w:rPr>
        <w:t>pariatur</w:t>
      </w:r>
      <w:proofErr w:type="spellEnd"/>
      <w:r>
        <w:rPr>
          <w:rFonts w:ascii="Arial" w:eastAsia="Arial" w:hAnsi="Arial" w:cs="Arial"/>
          <w:color w:val="999999"/>
          <w:sz w:val="22"/>
          <w:szCs w:val="22"/>
        </w:rPr>
        <w:t xml:space="preserve">. </w:t>
      </w:r>
      <w:r w:rsidRPr="0081610C">
        <w:rPr>
          <w:rFonts w:ascii="Arial" w:eastAsia="Arial" w:hAnsi="Arial" w:cs="Arial"/>
          <w:color w:val="999999"/>
          <w:sz w:val="22"/>
          <w:szCs w:val="22"/>
          <w:lang w:val="en-GB"/>
        </w:rPr>
        <w:t>Excepteur sint occaecat cupidatat non proident, sunt in culpa qui officia deserunt mollit anim id est laborum. Sed ut perspiciatis unde omnis iste natus error sit voluptatem accusantium doloremque laudantium.</w:t>
      </w:r>
    </w:p>
    <w:p w14:paraId="5913722A" w14:textId="77777777" w:rsidR="00134AA8" w:rsidRPr="0081610C" w:rsidRDefault="00000000">
      <w:pPr>
        <w:spacing w:before="320" w:after="80" w:line="360" w:lineRule="auto"/>
        <w:rPr>
          <w:color w:val="0B769F" w:themeColor="accent4" w:themeShade="BF"/>
        </w:rPr>
      </w:pPr>
      <w:r w:rsidRPr="0081610C">
        <w:rPr>
          <w:rFonts w:ascii="Arial" w:eastAsia="Arial" w:hAnsi="Arial" w:cs="Arial"/>
          <w:b/>
          <w:bCs/>
          <w:color w:val="0B769F" w:themeColor="accent4" w:themeShade="BF"/>
          <w:sz w:val="28"/>
          <w:szCs w:val="28"/>
        </w:rPr>
        <w:t>PALABRAS CLAVE</w:t>
      </w:r>
    </w:p>
    <w:p w14:paraId="5A0F9D1C" w14:textId="77777777" w:rsidR="00134AA8" w:rsidRDefault="00000000">
      <w:pPr>
        <w:spacing w:before="60" w:after="120" w:line="360" w:lineRule="auto"/>
        <w:jc w:val="both"/>
      </w:pPr>
      <w:r>
        <w:rPr>
          <w:rFonts w:ascii="Arial" w:eastAsia="Arial" w:hAnsi="Arial" w:cs="Arial"/>
          <w:i/>
          <w:iCs/>
          <w:color w:val="666666"/>
        </w:rPr>
        <w:t xml:space="preserve">Entre 4 y 6 palabras clave, separadas por punto y coma </w:t>
      </w:r>
      <w:proofErr w:type="gramStart"/>
      <w:r>
        <w:rPr>
          <w:rFonts w:ascii="Arial" w:eastAsia="Arial" w:hAnsi="Arial" w:cs="Arial"/>
          <w:i/>
          <w:iCs/>
          <w:color w:val="666666"/>
        </w:rPr>
        <w:t>( ;</w:t>
      </w:r>
      <w:proofErr w:type="gramEnd"/>
      <w:r>
        <w:rPr>
          <w:rFonts w:ascii="Arial" w:eastAsia="Arial" w:hAnsi="Arial" w:cs="Arial"/>
          <w:i/>
          <w:iCs/>
          <w:color w:val="666666"/>
        </w:rPr>
        <w:t xml:space="preserve"> )</w:t>
      </w:r>
    </w:p>
    <w:p w14:paraId="240B19F5" w14:textId="77777777" w:rsidR="00134AA8" w:rsidRDefault="00134AA8">
      <w:pPr>
        <w:pBdr>
          <w:bottom w:val="single" w:sz="4" w:space="1" w:color="CCCCCC"/>
        </w:pBdr>
        <w:spacing w:before="200" w:after="200"/>
      </w:pPr>
    </w:p>
    <w:p w14:paraId="58EF9D3A"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ABSTRACT</w:t>
      </w:r>
    </w:p>
    <w:p w14:paraId="7B6F9002"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Between 150 and 300 words. Structure: introduction to the topic, objective, methodology, and main conclusion. No citations or references.</w:t>
      </w:r>
    </w:p>
    <w:p w14:paraId="01F4AA0C" w14:textId="77777777" w:rsidR="00134AA8" w:rsidRPr="0081610C" w:rsidRDefault="00000000">
      <w:pPr>
        <w:spacing w:after="120" w:line="360" w:lineRule="auto"/>
        <w:jc w:val="both"/>
        <w:rPr>
          <w:lang w:val="en-GB"/>
        </w:rPr>
      </w:pPr>
      <w:r w:rsidRPr="0081610C">
        <w:rPr>
          <w:rFonts w:ascii="Arial" w:eastAsia="Arial" w:hAnsi="Arial" w:cs="Arial"/>
          <w:color w:val="999999"/>
          <w:sz w:val="22"/>
          <w:szCs w:val="22"/>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w:t>
      </w:r>
    </w:p>
    <w:p w14:paraId="222C31A7"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KEYWORDS</w:t>
      </w:r>
    </w:p>
    <w:p w14:paraId="14799C5B"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Between 4 and 6 keywords, separated by semicolons ( ; )</w:t>
      </w:r>
    </w:p>
    <w:p w14:paraId="186FFA85" w14:textId="77777777" w:rsidR="00134AA8" w:rsidRPr="0081610C" w:rsidRDefault="00134AA8">
      <w:pPr>
        <w:pBdr>
          <w:bottom w:val="single" w:sz="4" w:space="1" w:color="CCCCCC"/>
        </w:pBdr>
        <w:spacing w:before="200" w:after="200"/>
        <w:rPr>
          <w:lang w:val="en-GB"/>
        </w:rPr>
      </w:pPr>
    </w:p>
    <w:p w14:paraId="1AEA8148"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lastRenderedPageBreak/>
        <w:t>1. INTRODUCCIÓN</w:t>
      </w:r>
    </w:p>
    <w:p w14:paraId="316E6D24" w14:textId="77777777" w:rsidR="00134AA8" w:rsidRDefault="00000000">
      <w:pPr>
        <w:spacing w:before="60" w:after="80" w:line="360" w:lineRule="auto"/>
        <w:jc w:val="both"/>
      </w:pPr>
      <w:r>
        <w:rPr>
          <w:rFonts w:ascii="Arial" w:eastAsia="Arial" w:hAnsi="Arial" w:cs="Arial"/>
          <w:i/>
          <w:iCs/>
          <w:color w:val="666666"/>
          <w:sz w:val="22"/>
          <w:szCs w:val="22"/>
        </w:rPr>
        <w:t>Contextualización del tema, justificación y relevancia del trabajo.</w:t>
      </w:r>
    </w:p>
    <w:p w14:paraId="745DCA94"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317B10"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t>2. MARCO TEÓRICO</w:t>
      </w:r>
    </w:p>
    <w:p w14:paraId="7E4AF2D8" w14:textId="77777777" w:rsidR="00134AA8" w:rsidRDefault="00000000">
      <w:pPr>
        <w:spacing w:before="60" w:after="80" w:line="360" w:lineRule="auto"/>
        <w:jc w:val="both"/>
      </w:pPr>
      <w:r>
        <w:rPr>
          <w:rFonts w:ascii="Arial" w:eastAsia="Arial" w:hAnsi="Arial" w:cs="Arial"/>
          <w:i/>
          <w:iCs/>
          <w:color w:val="666666"/>
          <w:sz w:val="22"/>
          <w:szCs w:val="22"/>
        </w:rPr>
        <w:t>Revisión de la literatura y posicionamiento teórico.</w:t>
      </w:r>
    </w:p>
    <w:p w14:paraId="1C53471A"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DB6306" w14:textId="77777777" w:rsidR="00134AA8" w:rsidRPr="0081610C" w:rsidRDefault="00000000">
      <w:pPr>
        <w:spacing w:before="280" w:after="80" w:line="360" w:lineRule="auto"/>
        <w:rPr>
          <w:color w:val="0B769F" w:themeColor="accent4" w:themeShade="BF"/>
        </w:rPr>
      </w:pPr>
      <w:r w:rsidRPr="0081610C">
        <w:rPr>
          <w:rFonts w:ascii="Arial" w:eastAsia="Arial" w:hAnsi="Arial" w:cs="Arial"/>
          <w:b/>
          <w:bCs/>
          <w:color w:val="0B769F" w:themeColor="accent4" w:themeShade="BF"/>
          <w:sz w:val="24"/>
          <w:szCs w:val="24"/>
        </w:rPr>
        <w:t xml:space="preserve">2.1. </w:t>
      </w:r>
      <w:proofErr w:type="spellStart"/>
      <w:r w:rsidRPr="0081610C">
        <w:rPr>
          <w:rFonts w:ascii="Arial" w:eastAsia="Arial" w:hAnsi="Arial" w:cs="Arial"/>
          <w:b/>
          <w:bCs/>
          <w:color w:val="0B769F" w:themeColor="accent4" w:themeShade="BF"/>
          <w:sz w:val="24"/>
          <w:szCs w:val="24"/>
        </w:rPr>
        <w:t>Subepígrafe</w:t>
      </w:r>
      <w:proofErr w:type="spellEnd"/>
    </w:p>
    <w:p w14:paraId="1872A7F6" w14:textId="77777777" w:rsidR="00134AA8" w:rsidRDefault="00000000">
      <w:pPr>
        <w:spacing w:before="60" w:after="80" w:line="360" w:lineRule="auto"/>
        <w:jc w:val="both"/>
      </w:pPr>
      <w:r>
        <w:rPr>
          <w:rFonts w:ascii="Arial" w:eastAsia="Arial" w:hAnsi="Arial" w:cs="Arial"/>
          <w:i/>
          <w:iCs/>
          <w:color w:val="666666"/>
          <w:sz w:val="22"/>
          <w:szCs w:val="22"/>
        </w:rPr>
        <w:t>(Usar este nivel solo si es necesario)</w:t>
      </w:r>
    </w:p>
    <w:p w14:paraId="01A2467D"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76CCC7"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t>3. METODOLOGÍA</w:t>
      </w:r>
    </w:p>
    <w:p w14:paraId="6D9ABDF1" w14:textId="77777777" w:rsidR="00134AA8" w:rsidRDefault="00000000">
      <w:pPr>
        <w:spacing w:before="60" w:after="80" w:line="360" w:lineRule="auto"/>
        <w:jc w:val="both"/>
      </w:pPr>
      <w:r>
        <w:rPr>
          <w:rFonts w:ascii="Arial" w:eastAsia="Arial" w:hAnsi="Arial" w:cs="Arial"/>
          <w:i/>
          <w:iCs/>
          <w:color w:val="666666"/>
          <w:sz w:val="22"/>
          <w:szCs w:val="22"/>
        </w:rPr>
        <w:t>Descripción del enfoque metodológico, participantes, instrumentos y procedimiento.</w:t>
      </w:r>
    </w:p>
    <w:p w14:paraId="6475AF13"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CA54BB" w14:textId="77777777" w:rsidR="00134AA8" w:rsidRPr="0081610C" w:rsidRDefault="00000000">
      <w:pPr>
        <w:spacing w:before="280" w:after="80" w:line="360" w:lineRule="auto"/>
        <w:rPr>
          <w:color w:val="0B769F" w:themeColor="accent4" w:themeShade="BF"/>
        </w:rPr>
      </w:pPr>
      <w:r w:rsidRPr="0081610C">
        <w:rPr>
          <w:rFonts w:ascii="Arial" w:eastAsia="Arial" w:hAnsi="Arial" w:cs="Arial"/>
          <w:b/>
          <w:bCs/>
          <w:color w:val="0B769F" w:themeColor="accent4" w:themeShade="BF"/>
          <w:sz w:val="24"/>
          <w:szCs w:val="24"/>
        </w:rPr>
        <w:t xml:space="preserve">3.1. </w:t>
      </w:r>
      <w:proofErr w:type="spellStart"/>
      <w:r w:rsidRPr="0081610C">
        <w:rPr>
          <w:rFonts w:ascii="Arial" w:eastAsia="Arial" w:hAnsi="Arial" w:cs="Arial"/>
          <w:b/>
          <w:bCs/>
          <w:color w:val="0B769F" w:themeColor="accent4" w:themeShade="BF"/>
          <w:sz w:val="24"/>
          <w:szCs w:val="24"/>
        </w:rPr>
        <w:t>Subepígrafe</w:t>
      </w:r>
      <w:proofErr w:type="spellEnd"/>
    </w:p>
    <w:p w14:paraId="1A2141D5" w14:textId="77777777" w:rsidR="00134AA8" w:rsidRDefault="00000000">
      <w:pPr>
        <w:spacing w:before="60" w:after="80" w:line="360" w:lineRule="auto"/>
        <w:jc w:val="both"/>
      </w:pPr>
      <w:r>
        <w:rPr>
          <w:rFonts w:ascii="Arial" w:eastAsia="Arial" w:hAnsi="Arial" w:cs="Arial"/>
          <w:i/>
          <w:iCs/>
          <w:color w:val="666666"/>
          <w:sz w:val="22"/>
          <w:szCs w:val="22"/>
        </w:rPr>
        <w:lastRenderedPageBreak/>
        <w:t>(Usar este nivel solo si es necesario)</w:t>
      </w:r>
    </w:p>
    <w:p w14:paraId="08E74F31"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D5B0DE"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t>4. DESARROLLO / RESULTADOS Y DISCUSIÓN</w:t>
      </w:r>
    </w:p>
    <w:p w14:paraId="1CEEF29E" w14:textId="77777777" w:rsidR="00134AA8" w:rsidRDefault="00000000">
      <w:pPr>
        <w:spacing w:before="60" w:after="80" w:line="360" w:lineRule="auto"/>
        <w:jc w:val="both"/>
      </w:pPr>
      <w:r>
        <w:rPr>
          <w:rFonts w:ascii="Arial" w:eastAsia="Arial" w:hAnsi="Arial" w:cs="Arial"/>
          <w:i/>
          <w:iCs/>
          <w:color w:val="666666"/>
          <w:sz w:val="22"/>
          <w:szCs w:val="22"/>
        </w:rPr>
        <w:t>La estructura de este apartado es orientativa y debe adaptarse al tipo de trabajo. En estudios empíricos se recomienda separar Resultados y Discusión. En trabajos teóricos o de revisión puede sustituirse por Desarrollo, Análisis u otros epígrafes pertinentes.</w:t>
      </w:r>
    </w:p>
    <w:p w14:paraId="15DE5332"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2A56B2"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t>5. CONCLUSIONES</w:t>
      </w:r>
    </w:p>
    <w:p w14:paraId="2C4CA09D" w14:textId="77777777" w:rsidR="00134AA8" w:rsidRDefault="00000000">
      <w:pPr>
        <w:spacing w:before="60" w:after="80" w:line="360" w:lineRule="auto"/>
        <w:jc w:val="both"/>
      </w:pPr>
      <w:r>
        <w:rPr>
          <w:rFonts w:ascii="Arial" w:eastAsia="Arial" w:hAnsi="Arial" w:cs="Arial"/>
          <w:i/>
          <w:iCs/>
          <w:color w:val="666666"/>
          <w:sz w:val="22"/>
          <w:szCs w:val="22"/>
        </w:rPr>
        <w:t>Síntesis de los hallazgos, limitaciones del estudio y líneas futuras.</w:t>
      </w:r>
    </w:p>
    <w:p w14:paraId="12BA787C"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ACF189" w14:textId="77777777" w:rsidR="00134AA8" w:rsidRPr="0081610C" w:rsidRDefault="00134AA8">
      <w:pPr>
        <w:pBdr>
          <w:bottom w:val="single" w:sz="4" w:space="1" w:color="CCCCCC"/>
        </w:pBdr>
        <w:spacing w:before="200" w:after="200"/>
        <w:rPr>
          <w:lang w:val="en-GB"/>
        </w:rPr>
      </w:pPr>
    </w:p>
    <w:p w14:paraId="03BAC900" w14:textId="77777777" w:rsidR="00134AA8" w:rsidRPr="0081610C" w:rsidRDefault="00000000">
      <w:pPr>
        <w:spacing w:before="320" w:after="80" w:line="360" w:lineRule="auto"/>
        <w:rPr>
          <w:color w:val="0B769F" w:themeColor="accent4" w:themeShade="BF"/>
        </w:rPr>
      </w:pPr>
      <w:r w:rsidRPr="0081610C">
        <w:rPr>
          <w:rFonts w:ascii="Arial" w:eastAsia="Arial" w:hAnsi="Arial" w:cs="Arial"/>
          <w:b/>
          <w:bCs/>
          <w:color w:val="0B769F" w:themeColor="accent4" w:themeShade="BF"/>
          <w:sz w:val="28"/>
          <w:szCs w:val="28"/>
        </w:rPr>
        <w:t>NOTAS</w:t>
      </w:r>
    </w:p>
    <w:p w14:paraId="2FBDA944" w14:textId="77777777" w:rsidR="00134AA8" w:rsidRDefault="00000000">
      <w:pPr>
        <w:spacing w:before="60" w:after="120" w:line="360" w:lineRule="auto"/>
        <w:jc w:val="both"/>
      </w:pPr>
      <w:r>
        <w:rPr>
          <w:rFonts w:ascii="Arial" w:eastAsia="Arial" w:hAnsi="Arial" w:cs="Arial"/>
          <w:i/>
          <w:iCs/>
          <w:color w:val="666666"/>
        </w:rPr>
        <w:t>(Opcional) Notas aclaratorias numeradas, si las hubiera.</w:t>
      </w:r>
    </w:p>
    <w:p w14:paraId="1A136C3F" w14:textId="77777777" w:rsidR="00134AA8" w:rsidRDefault="00134AA8">
      <w:pPr>
        <w:pBdr>
          <w:bottom w:val="single" w:sz="4" w:space="1" w:color="CCCCCC"/>
        </w:pBdr>
        <w:spacing w:before="200" w:after="200"/>
      </w:pPr>
    </w:p>
    <w:p w14:paraId="762C7EDB" w14:textId="77777777" w:rsidR="00134AA8" w:rsidRPr="0081610C" w:rsidRDefault="00000000">
      <w:pPr>
        <w:spacing w:before="320" w:after="80" w:line="360" w:lineRule="auto"/>
        <w:rPr>
          <w:color w:val="0B769F" w:themeColor="accent4" w:themeShade="BF"/>
        </w:rPr>
      </w:pPr>
      <w:r w:rsidRPr="0081610C">
        <w:rPr>
          <w:rFonts w:ascii="Arial" w:eastAsia="Arial" w:hAnsi="Arial" w:cs="Arial"/>
          <w:b/>
          <w:bCs/>
          <w:color w:val="0B769F" w:themeColor="accent4" w:themeShade="BF"/>
          <w:sz w:val="28"/>
          <w:szCs w:val="28"/>
        </w:rPr>
        <w:t>AGRADECIMIENTOS</w:t>
      </w:r>
    </w:p>
    <w:p w14:paraId="240B8CD3" w14:textId="77777777" w:rsidR="00134AA8" w:rsidRDefault="00000000">
      <w:pPr>
        <w:spacing w:before="60" w:after="120" w:line="360" w:lineRule="auto"/>
        <w:jc w:val="both"/>
      </w:pPr>
      <w:r>
        <w:rPr>
          <w:rFonts w:ascii="Arial" w:eastAsia="Arial" w:hAnsi="Arial" w:cs="Arial"/>
          <w:i/>
          <w:iCs/>
          <w:color w:val="666666"/>
        </w:rPr>
        <w:t>(Opcional) Financiación, proyectos, personas que han contribuido sin figurar como autoras.</w:t>
      </w:r>
    </w:p>
    <w:p w14:paraId="6A263877" w14:textId="77777777" w:rsidR="00134AA8" w:rsidRDefault="00134AA8">
      <w:pPr>
        <w:pBdr>
          <w:bottom w:val="single" w:sz="4" w:space="1" w:color="CCCCCC"/>
        </w:pBdr>
        <w:spacing w:before="200" w:after="200"/>
      </w:pPr>
    </w:p>
    <w:p w14:paraId="575127D0" w14:textId="77777777" w:rsidR="00134AA8" w:rsidRPr="0081610C" w:rsidRDefault="00000000">
      <w:pPr>
        <w:spacing w:before="400" w:after="120" w:line="360" w:lineRule="auto"/>
        <w:rPr>
          <w:color w:val="0B769F" w:themeColor="accent4" w:themeShade="BF"/>
        </w:rPr>
      </w:pPr>
      <w:r w:rsidRPr="0081610C">
        <w:rPr>
          <w:rFonts w:ascii="Arial" w:eastAsia="Arial" w:hAnsi="Arial" w:cs="Arial"/>
          <w:b/>
          <w:bCs/>
          <w:color w:val="0B769F" w:themeColor="accent4" w:themeShade="BF"/>
          <w:sz w:val="28"/>
          <w:szCs w:val="28"/>
        </w:rPr>
        <w:t>REFERENCIAS</w:t>
      </w:r>
    </w:p>
    <w:p w14:paraId="5F7136B2" w14:textId="77777777" w:rsidR="00134AA8" w:rsidRDefault="00000000">
      <w:pPr>
        <w:spacing w:before="60" w:after="80" w:line="360" w:lineRule="auto"/>
        <w:jc w:val="both"/>
      </w:pPr>
      <w:r>
        <w:rPr>
          <w:rFonts w:ascii="Arial" w:eastAsia="Arial" w:hAnsi="Arial" w:cs="Arial"/>
          <w:i/>
          <w:iCs/>
          <w:color w:val="666666"/>
          <w:sz w:val="22"/>
          <w:szCs w:val="22"/>
        </w:rPr>
        <w:t>Normativa APA 7.ª edición. Ordenadas alfabéticamente por apellido. Solo se incluyen las obras citadas en el texto.</w:t>
      </w:r>
    </w:p>
    <w:p w14:paraId="154C263B" w14:textId="77777777" w:rsidR="00134AA8" w:rsidRDefault="00000000">
      <w:pPr>
        <w:spacing w:after="200" w:line="360" w:lineRule="auto"/>
        <w:ind w:left="720" w:hanging="720"/>
        <w:jc w:val="both"/>
      </w:pPr>
      <w:r>
        <w:rPr>
          <w:rFonts w:ascii="Arial" w:eastAsia="Arial" w:hAnsi="Arial" w:cs="Arial"/>
          <w:i/>
          <w:iCs/>
          <w:color w:val="999999"/>
          <w:sz w:val="22"/>
          <w:szCs w:val="22"/>
        </w:rPr>
        <w:t>Apellido, A. A. (Año). Título del trabajo en cursiva. Editorial. https://doi.org/xxxxx</w:t>
      </w:r>
    </w:p>
    <w:p w14:paraId="25635790" w14:textId="77777777" w:rsidR="00134AA8" w:rsidRDefault="00000000">
      <w:pPr>
        <w:spacing w:before="200" w:after="80" w:line="360" w:lineRule="auto"/>
      </w:pPr>
      <w:r>
        <w:rPr>
          <w:rFonts w:ascii="Arial" w:eastAsia="Arial" w:hAnsi="Arial" w:cs="Arial"/>
          <w:i/>
          <w:iCs/>
          <w:color w:val="666666"/>
          <w:sz w:val="18"/>
          <w:szCs w:val="18"/>
        </w:rPr>
        <w:t>Extensión total: entre 4.000 y 12.000 palabras (incluyendo referencias). Fuente Arial 11. Interlineado 1,5. Normativa APA 7.ª edición.</w:t>
      </w:r>
    </w:p>
    <w:p w14:paraId="6F22F6A4" w14:textId="77777777" w:rsidR="00134AA8" w:rsidRDefault="00000000">
      <w:r>
        <w:br/>
      </w:r>
    </w:p>
    <w:p w14:paraId="2B5CEEC9"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TITLE</w:t>
      </w:r>
    </w:p>
    <w:p w14:paraId="27415C94"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In English. Max. 15 words, no abbreviations.</w:t>
      </w:r>
    </w:p>
    <w:p w14:paraId="11895F27" w14:textId="77777777" w:rsidR="00134AA8" w:rsidRPr="0081610C" w:rsidRDefault="00134AA8">
      <w:pPr>
        <w:pBdr>
          <w:bottom w:val="single" w:sz="4" w:space="1" w:color="CCCCCC"/>
        </w:pBdr>
        <w:spacing w:before="200" w:after="200"/>
        <w:rPr>
          <w:lang w:val="en-GB"/>
        </w:rPr>
      </w:pPr>
    </w:p>
    <w:p w14:paraId="5E141649"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ABSTRACT</w:t>
      </w:r>
    </w:p>
    <w:p w14:paraId="43A7D46C"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Between 150 and 300 words. Structure: introduction to the topic, objective, methodology, and main conclusion. No citations or references.</w:t>
      </w:r>
    </w:p>
    <w:p w14:paraId="188D0E46" w14:textId="77777777" w:rsidR="00134AA8" w:rsidRPr="0081610C" w:rsidRDefault="00000000">
      <w:pPr>
        <w:spacing w:after="12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w:t>
      </w:r>
    </w:p>
    <w:p w14:paraId="76696181"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KEYWORDS</w:t>
      </w:r>
    </w:p>
    <w:p w14:paraId="43CE760B"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 xml:space="preserve">Between 4 and 6 keywords, separated by semicolons </w:t>
      </w:r>
      <w:proofErr w:type="gramStart"/>
      <w:r w:rsidRPr="0081610C">
        <w:rPr>
          <w:rFonts w:ascii="Arial" w:eastAsia="Arial" w:hAnsi="Arial" w:cs="Arial"/>
          <w:i/>
          <w:iCs/>
          <w:color w:val="666666"/>
          <w:lang w:val="en-GB"/>
        </w:rPr>
        <w:t>( ;</w:t>
      </w:r>
      <w:proofErr w:type="gramEnd"/>
      <w:r w:rsidRPr="0081610C">
        <w:rPr>
          <w:rFonts w:ascii="Arial" w:eastAsia="Arial" w:hAnsi="Arial" w:cs="Arial"/>
          <w:i/>
          <w:iCs/>
          <w:color w:val="666666"/>
          <w:lang w:val="en-GB"/>
        </w:rPr>
        <w:t xml:space="preserve"> )</w:t>
      </w:r>
    </w:p>
    <w:p w14:paraId="6293584A" w14:textId="77777777" w:rsidR="00134AA8" w:rsidRPr="0081610C" w:rsidRDefault="00134AA8">
      <w:pPr>
        <w:pBdr>
          <w:bottom w:val="single" w:sz="4" w:space="1" w:color="CCCCCC"/>
        </w:pBdr>
        <w:spacing w:before="200" w:after="200"/>
        <w:rPr>
          <w:lang w:val="en-GB"/>
        </w:rPr>
      </w:pPr>
    </w:p>
    <w:p w14:paraId="49AEF5FC"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1. INTRODUCTION</w:t>
      </w:r>
    </w:p>
    <w:p w14:paraId="581F9BFD"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Contextualization of the topic, justification and relevance of the work.</w:t>
      </w:r>
    </w:p>
    <w:p w14:paraId="4FB011C6"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w:t>
      </w:r>
      <w:r w:rsidRPr="0081610C">
        <w:rPr>
          <w:rFonts w:ascii="Arial" w:eastAsia="Arial" w:hAnsi="Arial" w:cs="Arial"/>
          <w:color w:val="999999"/>
          <w:sz w:val="22"/>
          <w:szCs w:val="22"/>
          <w:lang w:val="en-GB"/>
        </w:rPr>
        <w:lastRenderedPageBreak/>
        <w:t>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A6C31B"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2. THEORETICAL FRAMEWORK</w:t>
      </w:r>
    </w:p>
    <w:p w14:paraId="0897A50D"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Literature review and theoretical positioning.</w:t>
      </w:r>
    </w:p>
    <w:p w14:paraId="3CA386B7"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73EDA6" w14:textId="77777777" w:rsidR="00134AA8" w:rsidRPr="0081610C" w:rsidRDefault="00000000">
      <w:pPr>
        <w:spacing w:before="280" w:after="80" w:line="360" w:lineRule="auto"/>
        <w:rPr>
          <w:color w:val="0B769F" w:themeColor="accent4" w:themeShade="BF"/>
          <w:lang w:val="en-GB"/>
        </w:rPr>
      </w:pPr>
      <w:r w:rsidRPr="0081610C">
        <w:rPr>
          <w:rFonts w:ascii="Arial" w:eastAsia="Arial" w:hAnsi="Arial" w:cs="Arial"/>
          <w:b/>
          <w:bCs/>
          <w:color w:val="0B769F" w:themeColor="accent4" w:themeShade="BF"/>
          <w:sz w:val="24"/>
          <w:szCs w:val="24"/>
          <w:lang w:val="en-GB"/>
        </w:rPr>
        <w:t>2.1. Subheading</w:t>
      </w:r>
    </w:p>
    <w:p w14:paraId="4270EAF9"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(Use this level only if necessary)</w:t>
      </w:r>
    </w:p>
    <w:p w14:paraId="00F31AFE"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5F2F29"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3. METHODOLOGY</w:t>
      </w:r>
    </w:p>
    <w:p w14:paraId="23A0E3CE"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Description of the methodological approach, participants, instruments and procedure.</w:t>
      </w:r>
    </w:p>
    <w:p w14:paraId="6E5025BF"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C4F2A8" w14:textId="77777777" w:rsidR="00134AA8" w:rsidRPr="0081610C" w:rsidRDefault="00000000">
      <w:pPr>
        <w:spacing w:before="280" w:after="80" w:line="360" w:lineRule="auto"/>
        <w:rPr>
          <w:color w:val="0B769F" w:themeColor="accent4" w:themeShade="BF"/>
          <w:lang w:val="en-GB"/>
        </w:rPr>
      </w:pPr>
      <w:r w:rsidRPr="0081610C">
        <w:rPr>
          <w:rFonts w:ascii="Arial" w:eastAsia="Arial" w:hAnsi="Arial" w:cs="Arial"/>
          <w:b/>
          <w:bCs/>
          <w:color w:val="0B769F" w:themeColor="accent4" w:themeShade="BF"/>
          <w:sz w:val="24"/>
          <w:szCs w:val="24"/>
          <w:lang w:val="en-GB"/>
        </w:rPr>
        <w:t>3.1. Subheading</w:t>
      </w:r>
    </w:p>
    <w:p w14:paraId="059DE63C"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(Use this level only if necessary)</w:t>
      </w:r>
    </w:p>
    <w:p w14:paraId="15963F0D"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w:t>
      </w:r>
      <w:r w:rsidRPr="0081610C">
        <w:rPr>
          <w:rFonts w:ascii="Arial" w:eastAsia="Arial" w:hAnsi="Arial" w:cs="Arial"/>
          <w:color w:val="999999"/>
          <w:sz w:val="22"/>
          <w:szCs w:val="22"/>
          <w:lang w:val="en-GB"/>
        </w:rPr>
        <w:lastRenderedPageBreak/>
        <w:t>voluptate velit esse cillum dolore eu fugiat nulla pariatur. Excepteur sint occaecat cupidatat non proident, sunt in culpa qui officia deserunt mollit anim id est laborum.</w:t>
      </w:r>
    </w:p>
    <w:p w14:paraId="3FFD927D"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4. DEVELOPMENT / RESULTS AND DISCUSSION</w:t>
      </w:r>
    </w:p>
    <w:p w14:paraId="7DE9AB29"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This section is indicative and should be adapted to the type of work. Empirical studies are recommended to separate Results and Discussion. Theoretical or review papers may replace this with Development, Analysis, or other relevant headings.</w:t>
      </w:r>
    </w:p>
    <w:p w14:paraId="0858375D"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509AD1"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5. CONCLUSIONS</w:t>
      </w:r>
    </w:p>
    <w:p w14:paraId="1E5007F7"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Summary of findings, study limitations and future lines of research.</w:t>
      </w:r>
    </w:p>
    <w:p w14:paraId="7F4E3F81" w14:textId="77777777" w:rsidR="00134AA8" w:rsidRPr="0081610C" w:rsidRDefault="00000000">
      <w:pPr>
        <w:spacing w:after="200" w:line="360" w:lineRule="auto"/>
        <w:jc w:val="both"/>
        <w:rPr>
          <w:lang w:val="en-GB"/>
        </w:rPr>
      </w:pPr>
      <w:r w:rsidRPr="0081610C">
        <w:rPr>
          <w:rFonts w:ascii="Arial" w:eastAsia="Arial" w:hAnsi="Arial" w:cs="Arial"/>
          <w:color w:val="999999"/>
          <w:sz w:val="22"/>
          <w:szCs w:val="22"/>
          <w:lang w:val="en-GB"/>
        </w:rPr>
        <w:t xml:space="preserve">Lorem ipsum dolor </w:t>
      </w:r>
      <w:proofErr w:type="gramStart"/>
      <w:r w:rsidRPr="0081610C">
        <w:rPr>
          <w:rFonts w:ascii="Arial" w:eastAsia="Arial" w:hAnsi="Arial" w:cs="Arial"/>
          <w:color w:val="999999"/>
          <w:sz w:val="22"/>
          <w:szCs w:val="22"/>
          <w:lang w:val="en-GB"/>
        </w:rPr>
        <w:t>sit</w:t>
      </w:r>
      <w:proofErr w:type="gramEnd"/>
      <w:r w:rsidRPr="0081610C">
        <w:rPr>
          <w:rFonts w:ascii="Arial" w:eastAsia="Arial" w:hAnsi="Arial" w:cs="Arial"/>
          <w:color w:val="999999"/>
          <w:sz w:val="22"/>
          <w:szCs w:val="22"/>
          <w:lang w:val="en-GB"/>
        </w:rPr>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E74194" w14:textId="77777777" w:rsidR="00134AA8" w:rsidRPr="0081610C" w:rsidRDefault="00134AA8">
      <w:pPr>
        <w:pBdr>
          <w:bottom w:val="single" w:sz="4" w:space="1" w:color="CCCCCC"/>
        </w:pBdr>
        <w:spacing w:before="200" w:after="200"/>
        <w:rPr>
          <w:lang w:val="en-GB"/>
        </w:rPr>
      </w:pPr>
    </w:p>
    <w:p w14:paraId="7DCBC592"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NOTES</w:t>
      </w:r>
    </w:p>
    <w:p w14:paraId="0D676728"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(Optional) Numbered clarifying notes, if any.</w:t>
      </w:r>
    </w:p>
    <w:p w14:paraId="52ED1969" w14:textId="77777777" w:rsidR="00134AA8" w:rsidRPr="0081610C" w:rsidRDefault="00134AA8">
      <w:pPr>
        <w:pBdr>
          <w:bottom w:val="single" w:sz="4" w:space="1" w:color="CCCCCC"/>
        </w:pBdr>
        <w:spacing w:before="200" w:after="200"/>
        <w:rPr>
          <w:lang w:val="en-GB"/>
        </w:rPr>
      </w:pPr>
    </w:p>
    <w:p w14:paraId="6CF4AD9B" w14:textId="77777777" w:rsidR="00134AA8" w:rsidRPr="0081610C" w:rsidRDefault="00000000">
      <w:pPr>
        <w:spacing w:before="320" w:after="8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ACKNOWLEDGEMENTS</w:t>
      </w:r>
    </w:p>
    <w:p w14:paraId="01B4F2B2" w14:textId="77777777" w:rsidR="00134AA8" w:rsidRPr="0081610C" w:rsidRDefault="00000000">
      <w:pPr>
        <w:spacing w:before="60" w:after="120" w:line="360" w:lineRule="auto"/>
        <w:jc w:val="both"/>
        <w:rPr>
          <w:lang w:val="en-GB"/>
        </w:rPr>
      </w:pPr>
      <w:r w:rsidRPr="0081610C">
        <w:rPr>
          <w:rFonts w:ascii="Arial" w:eastAsia="Arial" w:hAnsi="Arial" w:cs="Arial"/>
          <w:i/>
          <w:iCs/>
          <w:color w:val="666666"/>
          <w:lang w:val="en-GB"/>
        </w:rPr>
        <w:t>(Optional) Funding, projects, contributors not listed as authors.</w:t>
      </w:r>
    </w:p>
    <w:p w14:paraId="15CF52FC" w14:textId="77777777" w:rsidR="00134AA8" w:rsidRPr="0081610C" w:rsidRDefault="00134AA8">
      <w:pPr>
        <w:pBdr>
          <w:bottom w:val="single" w:sz="4" w:space="1" w:color="CCCCCC"/>
        </w:pBdr>
        <w:spacing w:before="200" w:after="200"/>
        <w:rPr>
          <w:lang w:val="en-GB"/>
        </w:rPr>
      </w:pPr>
    </w:p>
    <w:p w14:paraId="4DAF497E" w14:textId="77777777" w:rsidR="00134AA8" w:rsidRPr="0081610C" w:rsidRDefault="00000000">
      <w:pPr>
        <w:spacing w:before="400" w:after="120" w:line="360" w:lineRule="auto"/>
        <w:rPr>
          <w:color w:val="0B769F" w:themeColor="accent4" w:themeShade="BF"/>
          <w:lang w:val="en-GB"/>
        </w:rPr>
      </w:pPr>
      <w:r w:rsidRPr="0081610C">
        <w:rPr>
          <w:rFonts w:ascii="Arial" w:eastAsia="Arial" w:hAnsi="Arial" w:cs="Arial"/>
          <w:b/>
          <w:bCs/>
          <w:color w:val="0B769F" w:themeColor="accent4" w:themeShade="BF"/>
          <w:sz w:val="28"/>
          <w:szCs w:val="28"/>
          <w:lang w:val="en-GB"/>
        </w:rPr>
        <w:t>REFERENCES</w:t>
      </w:r>
    </w:p>
    <w:p w14:paraId="58A33D3D" w14:textId="77777777" w:rsidR="00134AA8" w:rsidRPr="0081610C" w:rsidRDefault="00000000">
      <w:pPr>
        <w:spacing w:before="60" w:after="80" w:line="360" w:lineRule="auto"/>
        <w:jc w:val="both"/>
        <w:rPr>
          <w:lang w:val="en-GB"/>
        </w:rPr>
      </w:pPr>
      <w:r w:rsidRPr="0081610C">
        <w:rPr>
          <w:rFonts w:ascii="Arial" w:eastAsia="Arial" w:hAnsi="Arial" w:cs="Arial"/>
          <w:i/>
          <w:iCs/>
          <w:color w:val="666666"/>
          <w:sz w:val="22"/>
          <w:szCs w:val="22"/>
          <w:lang w:val="en-GB"/>
        </w:rPr>
        <w:t>APA 7th edition. Alphabetical order by surname. Only works cited in the text.</w:t>
      </w:r>
    </w:p>
    <w:p w14:paraId="09713E88" w14:textId="77777777" w:rsidR="00134AA8" w:rsidRPr="0081610C" w:rsidRDefault="00000000">
      <w:pPr>
        <w:spacing w:after="200" w:line="360" w:lineRule="auto"/>
        <w:ind w:left="720" w:hanging="720"/>
        <w:jc w:val="both"/>
        <w:rPr>
          <w:lang w:val="en-GB"/>
        </w:rPr>
      </w:pPr>
      <w:r w:rsidRPr="0081610C">
        <w:rPr>
          <w:rFonts w:ascii="Arial" w:eastAsia="Arial" w:hAnsi="Arial" w:cs="Arial"/>
          <w:i/>
          <w:iCs/>
          <w:color w:val="999999"/>
          <w:sz w:val="22"/>
          <w:szCs w:val="22"/>
          <w:lang w:val="en-GB"/>
        </w:rPr>
        <w:lastRenderedPageBreak/>
        <w:t>Surname, A. A. (Year). Title of work in italics. Publisher. https://doi.org/xxxxx</w:t>
      </w:r>
    </w:p>
    <w:p w14:paraId="58789410" w14:textId="77777777" w:rsidR="00134AA8" w:rsidRDefault="00000000">
      <w:pPr>
        <w:spacing w:before="200" w:after="80" w:line="360" w:lineRule="auto"/>
      </w:pPr>
      <w:r w:rsidRPr="0081610C">
        <w:rPr>
          <w:rFonts w:ascii="Arial" w:eastAsia="Arial" w:hAnsi="Arial" w:cs="Arial"/>
          <w:i/>
          <w:iCs/>
          <w:color w:val="666666"/>
          <w:sz w:val="18"/>
          <w:szCs w:val="18"/>
          <w:lang w:val="en-GB"/>
        </w:rPr>
        <w:t xml:space="preserve">Total length: between 4,000 and 12,000 words (including references). </w:t>
      </w:r>
      <w:r>
        <w:rPr>
          <w:rFonts w:ascii="Arial" w:eastAsia="Arial" w:hAnsi="Arial" w:cs="Arial"/>
          <w:i/>
          <w:iCs/>
          <w:color w:val="666666"/>
          <w:sz w:val="18"/>
          <w:szCs w:val="18"/>
        </w:rPr>
        <w:t xml:space="preserve">Arial 11. Line </w:t>
      </w:r>
      <w:proofErr w:type="spellStart"/>
      <w:r>
        <w:rPr>
          <w:rFonts w:ascii="Arial" w:eastAsia="Arial" w:hAnsi="Arial" w:cs="Arial"/>
          <w:i/>
          <w:iCs/>
          <w:color w:val="666666"/>
          <w:sz w:val="18"/>
          <w:szCs w:val="18"/>
        </w:rPr>
        <w:t>spacing</w:t>
      </w:r>
      <w:proofErr w:type="spellEnd"/>
      <w:r>
        <w:rPr>
          <w:rFonts w:ascii="Arial" w:eastAsia="Arial" w:hAnsi="Arial" w:cs="Arial"/>
          <w:i/>
          <w:iCs/>
          <w:color w:val="666666"/>
          <w:sz w:val="18"/>
          <w:szCs w:val="18"/>
        </w:rPr>
        <w:t xml:space="preserve"> 1.5. APA 7th </w:t>
      </w:r>
      <w:proofErr w:type="spellStart"/>
      <w:r>
        <w:rPr>
          <w:rFonts w:ascii="Arial" w:eastAsia="Arial" w:hAnsi="Arial" w:cs="Arial"/>
          <w:i/>
          <w:iCs/>
          <w:color w:val="666666"/>
          <w:sz w:val="18"/>
          <w:szCs w:val="18"/>
        </w:rPr>
        <w:t>edition</w:t>
      </w:r>
      <w:proofErr w:type="spellEnd"/>
      <w:r>
        <w:rPr>
          <w:rFonts w:ascii="Arial" w:eastAsia="Arial" w:hAnsi="Arial" w:cs="Arial"/>
          <w:i/>
          <w:iCs/>
          <w:color w:val="666666"/>
          <w:sz w:val="18"/>
          <w:szCs w:val="18"/>
        </w:rPr>
        <w:t>.</w:t>
      </w:r>
    </w:p>
    <w:sectPr w:rsidR="00134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F541" w14:textId="77777777" w:rsidR="00662722" w:rsidRDefault="00662722" w:rsidP="00346B0A">
      <w:r>
        <w:separator/>
      </w:r>
    </w:p>
  </w:endnote>
  <w:endnote w:type="continuationSeparator" w:id="0">
    <w:p w14:paraId="53AB4FE1" w14:textId="77777777" w:rsidR="00662722" w:rsidRDefault="00662722" w:rsidP="0034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33E7" w14:textId="77777777" w:rsidR="00662722" w:rsidRDefault="00662722" w:rsidP="00346B0A">
      <w:r>
        <w:separator/>
      </w:r>
    </w:p>
  </w:footnote>
  <w:footnote w:type="continuationSeparator" w:id="0">
    <w:p w14:paraId="777F54DD" w14:textId="77777777" w:rsidR="00662722" w:rsidRDefault="00662722" w:rsidP="0034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833F" w14:textId="2A6038F5" w:rsidR="00346B0A" w:rsidRDefault="00346B0A" w:rsidP="00346B0A">
    <w:pPr>
      <w:pStyle w:val="Encabezado"/>
      <w:jc w:val="center"/>
    </w:pPr>
    <w:r>
      <w:rPr>
        <w:noProof/>
      </w:rPr>
      <w:drawing>
        <wp:inline distT="0" distB="0" distL="0" distR="0" wp14:anchorId="4875D403" wp14:editId="28015C4C">
          <wp:extent cx="1924050" cy="778914"/>
          <wp:effectExtent l="0" t="0" r="0" b="2540"/>
          <wp:docPr id="5047278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27839" name="Imagen 504727839"/>
                  <pic:cNvPicPr/>
                </pic:nvPicPr>
                <pic:blipFill>
                  <a:blip r:embed="rId1">
                    <a:extLst>
                      <a:ext uri="{28A0092B-C50C-407E-A947-70E740481C1C}">
                        <a14:useLocalDpi xmlns:a14="http://schemas.microsoft.com/office/drawing/2010/main" val="0"/>
                      </a:ext>
                    </a:extLst>
                  </a:blip>
                  <a:stretch>
                    <a:fillRect/>
                  </a:stretch>
                </pic:blipFill>
                <pic:spPr>
                  <a:xfrm>
                    <a:off x="0" y="0"/>
                    <a:ext cx="1945796" cy="78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2AC8"/>
    <w:multiLevelType w:val="hybridMultilevel"/>
    <w:tmpl w:val="E250CE1A"/>
    <w:lvl w:ilvl="0" w:tplc="5C6C31C2">
      <w:start w:val="1"/>
      <w:numFmt w:val="bullet"/>
      <w:lvlText w:val="●"/>
      <w:lvlJc w:val="left"/>
      <w:pPr>
        <w:ind w:left="720" w:hanging="360"/>
      </w:pPr>
    </w:lvl>
    <w:lvl w:ilvl="1" w:tplc="55168F34">
      <w:start w:val="1"/>
      <w:numFmt w:val="bullet"/>
      <w:lvlText w:val="○"/>
      <w:lvlJc w:val="left"/>
      <w:pPr>
        <w:ind w:left="1440" w:hanging="360"/>
      </w:pPr>
    </w:lvl>
    <w:lvl w:ilvl="2" w:tplc="2DE2A420">
      <w:start w:val="1"/>
      <w:numFmt w:val="bullet"/>
      <w:lvlText w:val="■"/>
      <w:lvlJc w:val="left"/>
      <w:pPr>
        <w:ind w:left="2160" w:hanging="360"/>
      </w:pPr>
    </w:lvl>
    <w:lvl w:ilvl="3" w:tplc="F5C422B6">
      <w:start w:val="1"/>
      <w:numFmt w:val="bullet"/>
      <w:lvlText w:val="●"/>
      <w:lvlJc w:val="left"/>
      <w:pPr>
        <w:ind w:left="2880" w:hanging="360"/>
      </w:pPr>
    </w:lvl>
    <w:lvl w:ilvl="4" w:tplc="264CBBFC">
      <w:start w:val="1"/>
      <w:numFmt w:val="bullet"/>
      <w:lvlText w:val="○"/>
      <w:lvlJc w:val="left"/>
      <w:pPr>
        <w:ind w:left="3600" w:hanging="360"/>
      </w:pPr>
    </w:lvl>
    <w:lvl w:ilvl="5" w:tplc="49B2A0C8">
      <w:start w:val="1"/>
      <w:numFmt w:val="bullet"/>
      <w:lvlText w:val="■"/>
      <w:lvlJc w:val="left"/>
      <w:pPr>
        <w:ind w:left="4320" w:hanging="360"/>
      </w:pPr>
    </w:lvl>
    <w:lvl w:ilvl="6" w:tplc="898C5DA4">
      <w:start w:val="1"/>
      <w:numFmt w:val="bullet"/>
      <w:lvlText w:val="●"/>
      <w:lvlJc w:val="left"/>
      <w:pPr>
        <w:ind w:left="5040" w:hanging="360"/>
      </w:pPr>
    </w:lvl>
    <w:lvl w:ilvl="7" w:tplc="C5C0D248">
      <w:start w:val="1"/>
      <w:numFmt w:val="bullet"/>
      <w:lvlText w:val="●"/>
      <w:lvlJc w:val="left"/>
      <w:pPr>
        <w:ind w:left="5760" w:hanging="360"/>
      </w:pPr>
    </w:lvl>
    <w:lvl w:ilvl="8" w:tplc="BAFE2780">
      <w:start w:val="1"/>
      <w:numFmt w:val="bullet"/>
      <w:lvlText w:val="●"/>
      <w:lvlJc w:val="left"/>
      <w:pPr>
        <w:ind w:left="6480" w:hanging="360"/>
      </w:pPr>
    </w:lvl>
  </w:abstractNum>
  <w:num w:numId="1" w16cid:durableId="1184590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A8"/>
    <w:rsid w:val="00134AA8"/>
    <w:rsid w:val="00346B0A"/>
    <w:rsid w:val="00413B8B"/>
    <w:rsid w:val="00662722"/>
    <w:rsid w:val="0081610C"/>
    <w:rsid w:val="00843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20A2"/>
  <w15:docId w15:val="{D57A7DD8-0B6C-430F-BBB8-3E882FAE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346B0A"/>
    <w:pPr>
      <w:tabs>
        <w:tab w:val="center" w:pos="4252"/>
        <w:tab w:val="right" w:pos="8504"/>
      </w:tabs>
    </w:pPr>
  </w:style>
  <w:style w:type="character" w:customStyle="1" w:styleId="EncabezadoCar">
    <w:name w:val="Encabezado Car"/>
    <w:basedOn w:val="Fuentedeprrafopredeter"/>
    <w:link w:val="Encabezado"/>
    <w:uiPriority w:val="99"/>
    <w:rsid w:val="00346B0A"/>
  </w:style>
  <w:style w:type="paragraph" w:styleId="Piedepgina">
    <w:name w:val="footer"/>
    <w:basedOn w:val="Normal"/>
    <w:link w:val="PiedepginaCar"/>
    <w:uiPriority w:val="99"/>
    <w:unhideWhenUsed/>
    <w:rsid w:val="00346B0A"/>
    <w:pPr>
      <w:tabs>
        <w:tab w:val="center" w:pos="4252"/>
        <w:tab w:val="right" w:pos="8504"/>
      </w:tabs>
    </w:pPr>
  </w:style>
  <w:style w:type="character" w:customStyle="1" w:styleId="PiedepginaCar">
    <w:name w:val="Pie de página Car"/>
    <w:basedOn w:val="Fuentedeprrafopredeter"/>
    <w:link w:val="Piedepgina"/>
    <w:uiPriority w:val="99"/>
    <w:rsid w:val="00346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1704</Words>
  <Characters>9375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MARIA TERESA COLOMINA MOLINA</cp:lastModifiedBy>
  <cp:revision>2</cp:revision>
  <dcterms:created xsi:type="dcterms:W3CDTF">2026-06-24T17:54:00Z</dcterms:created>
  <dcterms:modified xsi:type="dcterms:W3CDTF">2026-06-24T17:54:00Z</dcterms:modified>
</cp:coreProperties>
</file>